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0A82" w14:textId="77777777" w:rsidR="00EA77B6" w:rsidRPr="00530D8C" w:rsidRDefault="00530D8C" w:rsidP="0053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30D8C">
        <w:rPr>
          <w:b/>
          <w:bCs/>
          <w:sz w:val="28"/>
          <w:szCs w:val="28"/>
        </w:rPr>
        <w:t>FICHE DE DEROULEMENT DE SEANCE</w:t>
      </w:r>
      <w:r w:rsidR="007D578A">
        <w:rPr>
          <w:b/>
          <w:bCs/>
          <w:sz w:val="28"/>
          <w:szCs w:val="28"/>
        </w:rPr>
        <w:t>S</w:t>
      </w:r>
    </w:p>
    <w:p w14:paraId="4E65E90E" w14:textId="77777777" w:rsidR="00530D8C" w:rsidRPr="00530D8C" w:rsidRDefault="00530D8C" w:rsidP="00530D8C">
      <w:pPr>
        <w:tabs>
          <w:tab w:val="left" w:pos="1905"/>
        </w:tabs>
        <w:rPr>
          <w:b/>
          <w:bCs/>
        </w:rPr>
      </w:pPr>
      <w:r w:rsidRPr="00530D8C">
        <w:rPr>
          <w:b/>
          <w:bCs/>
        </w:rPr>
        <w:tab/>
      </w:r>
    </w:p>
    <w:tbl>
      <w:tblPr>
        <w:tblStyle w:val="Grilledutableau"/>
        <w:tblW w:w="15729" w:type="dxa"/>
        <w:tblLook w:val="04A0" w:firstRow="1" w:lastRow="0" w:firstColumn="1" w:lastColumn="0" w:noHBand="0" w:noVBand="1"/>
      </w:tblPr>
      <w:tblGrid>
        <w:gridCol w:w="1240"/>
        <w:gridCol w:w="2677"/>
        <w:gridCol w:w="3083"/>
        <w:gridCol w:w="4468"/>
        <w:gridCol w:w="1693"/>
        <w:gridCol w:w="2568"/>
      </w:tblGrid>
      <w:tr w:rsidR="008A3872" w:rsidRPr="00530D8C" w14:paraId="2C329C06" w14:textId="77777777" w:rsidTr="008A3872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AA9108" w14:textId="77777777" w:rsidR="00530D8C" w:rsidRPr="00530D8C" w:rsidRDefault="0059516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6ème</w:t>
            </w: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ABCAB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Matière</w:t>
            </w:r>
            <w:r w:rsidR="007D578A">
              <w:rPr>
                <w:b/>
                <w:bCs/>
                <w:sz w:val="24"/>
                <w:szCs w:val="24"/>
              </w:rPr>
              <w:t> :</w:t>
            </w:r>
            <w:r w:rsidR="00CB2136">
              <w:rPr>
                <w:b/>
                <w:bCs/>
                <w:sz w:val="24"/>
                <w:szCs w:val="24"/>
              </w:rPr>
              <w:t xml:space="preserve"> </w:t>
            </w:r>
            <w:r w:rsidR="007D578A">
              <w:rPr>
                <w:b/>
                <w:bCs/>
                <w:sz w:val="24"/>
                <w:szCs w:val="24"/>
              </w:rPr>
              <w:t>Parcours citoyen</w:t>
            </w:r>
          </w:p>
          <w:p w14:paraId="0D74C105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31D8893" w14:textId="77777777" w:rsidR="00530D8C" w:rsidRPr="00530D8C" w:rsidRDefault="00CB21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2F0D4C3D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Durée</w:t>
            </w:r>
            <w:r w:rsidR="00CB2136">
              <w:rPr>
                <w:b/>
                <w:bCs/>
                <w:sz w:val="24"/>
                <w:szCs w:val="24"/>
              </w:rPr>
              <w:t xml:space="preserve"> 55 minutes</w:t>
            </w:r>
          </w:p>
        </w:tc>
      </w:tr>
      <w:tr w:rsidR="00530D8C" w:rsidRPr="00530D8C" w14:paraId="0286B314" w14:textId="77777777" w:rsidTr="008A3872">
        <w:tc>
          <w:tcPr>
            <w:tcW w:w="15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8602E" w14:textId="77777777" w:rsidR="00530D8C" w:rsidRPr="00DD01EC" w:rsidRDefault="00530D8C" w:rsidP="00530D8C">
            <w:pPr>
              <w:tabs>
                <w:tab w:val="left" w:pos="1905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TITRE DE LA SEANCE</w:t>
            </w:r>
            <w:r w:rsidR="00E57574">
              <w:rPr>
                <w:b/>
                <w:bCs/>
              </w:rPr>
              <w:t> :</w:t>
            </w:r>
            <w:r w:rsidR="00DD01EC">
              <w:rPr>
                <w:b/>
                <w:bCs/>
              </w:rPr>
              <w:t xml:space="preserve"> </w:t>
            </w:r>
            <w:r w:rsidR="00DD01EC" w:rsidRPr="00DD01EC">
              <w:rPr>
                <w:b/>
                <w:bCs/>
                <w:color w:val="7030A0"/>
              </w:rPr>
              <w:t>DIRE SES EMOTIONS PLUTÔT QUE PARLER SA COLERE</w:t>
            </w:r>
          </w:p>
          <w:p w14:paraId="6CAEA1EB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30D8C" w:rsidRPr="00530D8C" w14:paraId="055AD74E" w14:textId="77777777" w:rsidTr="008A3872">
        <w:tc>
          <w:tcPr>
            <w:tcW w:w="15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90BFBD" w14:textId="77777777" w:rsidR="00530D8C" w:rsidRPr="00530D8C" w:rsidRDefault="00530D8C" w:rsidP="00530D8C">
            <w:pPr>
              <w:tabs>
                <w:tab w:val="left" w:pos="1905"/>
              </w:tabs>
              <w:ind w:left="708"/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Objectif :</w:t>
            </w:r>
            <w:r w:rsidR="00DD01EC">
              <w:rPr>
                <w:b/>
                <w:bCs/>
                <w:sz w:val="24"/>
                <w:szCs w:val="24"/>
              </w:rPr>
              <w:t xml:space="preserve"> savoir communiquer efficacement (CPS)</w:t>
            </w:r>
          </w:p>
          <w:p w14:paraId="4018755A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30D8C" w:rsidRPr="00530D8C" w14:paraId="779896EE" w14:textId="77777777" w:rsidTr="008A3872">
        <w:tc>
          <w:tcPr>
            <w:tcW w:w="15729" w:type="dxa"/>
            <w:gridSpan w:val="6"/>
            <w:tcBorders>
              <w:top w:val="nil"/>
              <w:left w:val="nil"/>
              <w:right w:val="nil"/>
            </w:tcBorders>
          </w:tcPr>
          <w:p w14:paraId="090278D2" w14:textId="77777777" w:rsidR="00530D8C" w:rsidRPr="00530D8C" w:rsidRDefault="00530D8C" w:rsidP="00530D8C">
            <w:pPr>
              <w:tabs>
                <w:tab w:val="left" w:pos="1905"/>
              </w:tabs>
              <w:ind w:left="708"/>
              <w:rPr>
                <w:b/>
                <w:bCs/>
                <w:sz w:val="24"/>
                <w:szCs w:val="24"/>
              </w:rPr>
            </w:pPr>
            <w:proofErr w:type="spellStart"/>
            <w:r w:rsidRPr="00530D8C">
              <w:rPr>
                <w:b/>
                <w:bCs/>
                <w:sz w:val="24"/>
                <w:szCs w:val="24"/>
              </w:rPr>
              <w:t>Pré-requis</w:t>
            </w:r>
            <w:proofErr w:type="spellEnd"/>
            <w:r w:rsidRPr="00530D8C">
              <w:rPr>
                <w:b/>
                <w:bCs/>
                <w:sz w:val="24"/>
                <w:szCs w:val="24"/>
              </w:rPr>
              <w:t xml:space="preserve"> : </w:t>
            </w:r>
            <w:r w:rsidR="00E57574">
              <w:rPr>
                <w:b/>
                <w:bCs/>
                <w:sz w:val="24"/>
                <w:szCs w:val="24"/>
              </w:rPr>
              <w:t>reconnaitre ses émotions, savoir écouter l’autre</w:t>
            </w:r>
            <w:r w:rsidR="00B17836">
              <w:rPr>
                <w:b/>
                <w:bCs/>
                <w:sz w:val="24"/>
                <w:szCs w:val="24"/>
              </w:rPr>
              <w:t xml:space="preserve"> (travaillés en séance au préalable)</w:t>
            </w:r>
          </w:p>
          <w:p w14:paraId="3EE1CD95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A3872" w:rsidRPr="00530D8C" w14:paraId="5CE71548" w14:textId="77777777" w:rsidTr="008A3872">
        <w:trPr>
          <w:trHeight w:val="270"/>
        </w:trPr>
        <w:tc>
          <w:tcPr>
            <w:tcW w:w="1240" w:type="dxa"/>
            <w:vMerge w:val="restart"/>
          </w:tcPr>
          <w:p w14:paraId="33E32571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DUREE EN MINUTES</w:t>
            </w:r>
          </w:p>
        </w:tc>
        <w:tc>
          <w:tcPr>
            <w:tcW w:w="2677" w:type="dxa"/>
            <w:vMerge w:val="restart"/>
          </w:tcPr>
          <w:p w14:paraId="2C2038FE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OBJECTIFS INTERMEDIAIRES</w:t>
            </w:r>
          </w:p>
        </w:tc>
        <w:tc>
          <w:tcPr>
            <w:tcW w:w="7551" w:type="dxa"/>
            <w:gridSpan w:val="2"/>
          </w:tcPr>
          <w:p w14:paraId="6B37330D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SITUATION D’APPRENTISSAGE</w:t>
            </w:r>
          </w:p>
        </w:tc>
        <w:tc>
          <w:tcPr>
            <w:tcW w:w="1693" w:type="dxa"/>
            <w:vMerge w:val="restart"/>
          </w:tcPr>
          <w:p w14:paraId="3FAE5E34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MATERIELS ET SUPPORTS</w:t>
            </w:r>
          </w:p>
        </w:tc>
        <w:tc>
          <w:tcPr>
            <w:tcW w:w="2568" w:type="dxa"/>
            <w:vMerge w:val="restart"/>
          </w:tcPr>
          <w:p w14:paraId="1F60BAB3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CONNAISSANCE ET COMPETENCES</w:t>
            </w:r>
          </w:p>
        </w:tc>
      </w:tr>
      <w:tr w:rsidR="008A3872" w:rsidRPr="00530D8C" w14:paraId="1752F34C" w14:textId="77777777" w:rsidTr="008A3872">
        <w:trPr>
          <w:trHeight w:val="270"/>
        </w:trPr>
        <w:tc>
          <w:tcPr>
            <w:tcW w:w="1240" w:type="dxa"/>
            <w:vMerge/>
          </w:tcPr>
          <w:p w14:paraId="28284419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14:paraId="2BC93DDD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62570566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>ACTIVITE DES ELEVES</w:t>
            </w:r>
          </w:p>
        </w:tc>
        <w:tc>
          <w:tcPr>
            <w:tcW w:w="4468" w:type="dxa"/>
          </w:tcPr>
          <w:p w14:paraId="3F770A26" w14:textId="77777777" w:rsidR="00530D8C" w:rsidRPr="00530D8C" w:rsidRDefault="00530D8C" w:rsidP="00CB21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 w:rsidRPr="00530D8C">
              <w:rPr>
                <w:b/>
                <w:bCs/>
                <w:sz w:val="24"/>
                <w:szCs w:val="24"/>
              </w:rPr>
              <w:t xml:space="preserve">ACTIVITE DU </w:t>
            </w:r>
            <w:r w:rsidR="00CB2136">
              <w:rPr>
                <w:b/>
                <w:bCs/>
                <w:sz w:val="24"/>
                <w:szCs w:val="24"/>
              </w:rPr>
              <w:t>CPE</w:t>
            </w:r>
          </w:p>
        </w:tc>
        <w:tc>
          <w:tcPr>
            <w:tcW w:w="1693" w:type="dxa"/>
            <w:vMerge/>
          </w:tcPr>
          <w:p w14:paraId="54CD2374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5CD5F633" w14:textId="77777777" w:rsidR="00530D8C" w:rsidRPr="00530D8C" w:rsidRDefault="00530D8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A3872" w:rsidRPr="00530D8C" w14:paraId="5071172B" w14:textId="77777777" w:rsidTr="008A3872">
        <w:trPr>
          <w:trHeight w:val="70"/>
        </w:trPr>
        <w:tc>
          <w:tcPr>
            <w:tcW w:w="1240" w:type="dxa"/>
          </w:tcPr>
          <w:p w14:paraId="644C6C3F" w14:textId="77777777" w:rsidR="00530D8C" w:rsidRPr="00530D8C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50x2</w:t>
            </w:r>
          </w:p>
        </w:tc>
        <w:tc>
          <w:tcPr>
            <w:tcW w:w="2677" w:type="dxa"/>
          </w:tcPr>
          <w:p w14:paraId="62E18B38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-prendre la parole </w:t>
            </w:r>
          </w:p>
          <w:p w14:paraId="01A6D77D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8A57859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F06F966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499AA83A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4D34A1BF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72DECB5" w14:textId="77777777" w:rsidR="00530D8C" w:rsidRDefault="00B71212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467242">
              <w:rPr>
                <w:b/>
                <w:bCs/>
                <w:sz w:val="24"/>
                <w:szCs w:val="24"/>
              </w:rPr>
              <w:t>travailler sa posture</w:t>
            </w:r>
          </w:p>
          <w:p w14:paraId="37DED12B" w14:textId="77777777" w:rsidR="00CB2136" w:rsidRDefault="00CB21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A0B2A5F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96570DB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63A73C3A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1BE5F87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F638B72" w14:textId="77777777" w:rsidR="00467242" w:rsidRDefault="00467242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-choisir l’intonation</w:t>
            </w:r>
          </w:p>
          <w:p w14:paraId="48E9603E" w14:textId="77777777" w:rsidR="00CB2136" w:rsidRDefault="00CB21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3C1DFD78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6591C15A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3B394F4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58E9E3AD" w14:textId="6A01EF2F" w:rsidR="00530D8C" w:rsidRPr="00530D8C" w:rsidRDefault="00467242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B2136">
              <w:rPr>
                <w:b/>
                <w:bCs/>
                <w:sz w:val="24"/>
                <w:szCs w:val="24"/>
              </w:rPr>
              <w:t>choisir un contexte de communication</w:t>
            </w:r>
            <w:r w:rsidR="008A3872">
              <w:rPr>
                <w:b/>
                <w:bCs/>
                <w:sz w:val="24"/>
                <w:szCs w:val="24"/>
              </w:rPr>
              <w:t xml:space="preserve"> et interlocuteur</w:t>
            </w:r>
          </w:p>
        </w:tc>
        <w:tc>
          <w:tcPr>
            <w:tcW w:w="3083" w:type="dxa"/>
          </w:tcPr>
          <w:p w14:paraId="1FD03FB6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-présenter son camarade (goût et activités sportives, j’aime/</w:t>
            </w:r>
            <w:r w:rsidR="008A387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j’aime pas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3872">
              <w:rPr>
                <w:b/>
                <w:bCs/>
                <w:sz w:val="24"/>
                <w:szCs w:val="24"/>
              </w:rPr>
              <w:t>-&gt;</w:t>
            </w:r>
            <w:proofErr w:type="spellStart"/>
            <w:r>
              <w:rPr>
                <w:b/>
                <w:bCs/>
                <w:sz w:val="24"/>
                <w:szCs w:val="24"/>
              </w:rPr>
              <w:t>Strong</w:t>
            </w:r>
            <w:proofErr w:type="spellEnd"/>
            <w:r>
              <w:rPr>
                <w:b/>
                <w:bCs/>
                <w:sz w:val="24"/>
                <w:szCs w:val="24"/>
              </w:rPr>
              <w:t>), faire connaissance avec l’autre</w:t>
            </w:r>
          </w:p>
          <w:p w14:paraId="1328F71F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59D171C" w14:textId="77777777" w:rsidR="00530D8C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-Saynètes avec situation mimée par différents élèves (évaluation : débat argumenté et comparaison suite au mime)</w:t>
            </w:r>
          </w:p>
          <w:p w14:paraId="168C6584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31F325A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7D578A">
              <w:rPr>
                <w:b/>
                <w:bCs/>
                <w:sz w:val="24"/>
                <w:szCs w:val="24"/>
              </w:rPr>
              <w:t>saynètes avec la roue des émotions (dire une phrase avec une émotion non appropriée)</w:t>
            </w:r>
          </w:p>
          <w:p w14:paraId="7EDB5F6A" w14:textId="77777777" w:rsidR="00B17836" w:rsidRDefault="00B17836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40E8529B" w14:textId="77777777" w:rsidR="007D578A" w:rsidRDefault="00C90BD3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FE676E">
              <w:rPr>
                <w:b/>
                <w:bCs/>
                <w:sz w:val="24"/>
                <w:szCs w:val="24"/>
              </w:rPr>
              <w:t>carte mentale</w:t>
            </w:r>
          </w:p>
          <w:p w14:paraId="2BB5C9C5" w14:textId="77777777" w:rsidR="007D578A" w:rsidRPr="00530D8C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80A4CA6" w14:textId="77777777" w:rsidR="00B17836" w:rsidRDefault="00B17836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-consigne et objectif de la séance, modalité d’évaluation (auto-évaluation)</w:t>
            </w:r>
          </w:p>
          <w:p w14:paraId="3E2B8473" w14:textId="77777777" w:rsidR="00C90BD3" w:rsidRDefault="00C90BD3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6850B44" w14:textId="77777777" w:rsidR="00C90BD3" w:rsidRDefault="00C90BD3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590E0139" w14:textId="77777777" w:rsidR="00C90BD3" w:rsidRDefault="00C90BD3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0951D987" w14:textId="77777777" w:rsidR="00FE676E" w:rsidRDefault="00FE676E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412C026" w14:textId="77777777" w:rsidR="00530D8C" w:rsidRDefault="00B17836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-régulation du débat, observation et gestion du temps</w:t>
            </w:r>
          </w:p>
          <w:p w14:paraId="7E623CCE" w14:textId="77777777" w:rsidR="007D578A" w:rsidRDefault="007D578A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9C3A439" w14:textId="77777777" w:rsidR="007D578A" w:rsidRDefault="007D578A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017FDC14" w14:textId="77777777" w:rsidR="00C90BD3" w:rsidRDefault="00C90BD3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12A95AD" w14:textId="77777777" w:rsidR="00C90BD3" w:rsidRDefault="00C90BD3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9BCE057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-régulation du débat, observation et gestion du temps</w:t>
            </w:r>
          </w:p>
          <w:p w14:paraId="5DF774C9" w14:textId="77777777" w:rsidR="00FE676E" w:rsidRDefault="00FE676E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94818F6" w14:textId="77777777" w:rsidR="00FE676E" w:rsidRDefault="00FE676E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5DF27C51" w14:textId="77777777" w:rsidR="00FE676E" w:rsidRDefault="00FE676E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3A981F72" w14:textId="77777777" w:rsidR="00FE676E" w:rsidRDefault="00FE676E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8A3872">
              <w:rPr>
                <w:b/>
                <w:bCs/>
                <w:sz w:val="24"/>
                <w:szCs w:val="24"/>
              </w:rPr>
              <w:t>prend en note les propositions</w:t>
            </w:r>
          </w:p>
          <w:p w14:paraId="78FB2117" w14:textId="77777777" w:rsidR="007D578A" w:rsidRPr="00530D8C" w:rsidRDefault="007D578A" w:rsidP="00B17836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553176E6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-minuteur</w:t>
            </w:r>
          </w:p>
          <w:p w14:paraId="65AB4605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6AA204E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7A63F27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3FD1ADE2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6A089489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66373903" w14:textId="77777777" w:rsidR="00530D8C" w:rsidRDefault="0059516C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-fiche avec saynètes</w:t>
            </w:r>
          </w:p>
          <w:p w14:paraId="6F9321D9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A866209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06BFC2B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9B5ABB4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6988E710" w14:textId="77777777" w:rsidR="007D578A" w:rsidRDefault="00C90BD3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7D578A">
              <w:rPr>
                <w:b/>
                <w:bCs/>
                <w:sz w:val="24"/>
                <w:szCs w:val="24"/>
              </w:rPr>
              <w:t>Roue des émotions (cartable des CPS)</w:t>
            </w:r>
          </w:p>
          <w:p w14:paraId="44154660" w14:textId="77777777" w:rsidR="008A3872" w:rsidRDefault="008A3872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7F39AA7C" w14:textId="77777777" w:rsidR="008A3872" w:rsidRPr="00530D8C" w:rsidRDefault="008A3872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-ordinateur</w:t>
            </w:r>
          </w:p>
        </w:tc>
        <w:tc>
          <w:tcPr>
            <w:tcW w:w="2568" w:type="dxa"/>
          </w:tcPr>
          <w:p w14:paraId="624E608A" w14:textId="77777777" w:rsidR="007D578A" w:rsidRDefault="008A3872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-contribuer de façon constructive à des échanges oraux</w:t>
            </w:r>
          </w:p>
          <w:p w14:paraId="73DA73F5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E9F7870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66DC3308" w14:textId="77777777" w:rsidR="007D578A" w:rsidRDefault="007D578A" w:rsidP="00530D8C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289EABA6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-CNV</w:t>
            </w:r>
          </w:p>
          <w:p w14:paraId="6A2BCECD" w14:textId="77777777" w:rsidR="007D578A" w:rsidRDefault="008A3872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-formuler une opinion, la confronter à celle d’autrui et la discuter</w:t>
            </w:r>
          </w:p>
          <w:p w14:paraId="2DA983F6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5B384703" w14:textId="77777777" w:rsidR="007D578A" w:rsidRDefault="007D578A" w:rsidP="007D578A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</w:p>
          <w:p w14:paraId="19092558" w14:textId="77777777" w:rsidR="007D578A" w:rsidRDefault="007D578A" w:rsidP="008A3872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8A3872">
              <w:rPr>
                <w:b/>
                <w:bCs/>
                <w:sz w:val="24"/>
                <w:szCs w:val="24"/>
              </w:rPr>
              <w:t>parler en prenant en compte</w:t>
            </w:r>
            <w:r>
              <w:rPr>
                <w:b/>
                <w:bCs/>
                <w:sz w:val="24"/>
                <w:szCs w:val="24"/>
              </w:rPr>
              <w:t xml:space="preserve"> son auditoire</w:t>
            </w:r>
          </w:p>
          <w:p w14:paraId="0EEA5FFD" w14:textId="77777777" w:rsidR="008A3872" w:rsidRPr="00530D8C" w:rsidRDefault="008A3872" w:rsidP="008A3872">
            <w:pPr>
              <w:tabs>
                <w:tab w:val="left" w:pos="19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-exprimer des émotions ressenties</w:t>
            </w:r>
          </w:p>
        </w:tc>
      </w:tr>
    </w:tbl>
    <w:p w14:paraId="1D92B78C" w14:textId="77777777" w:rsidR="00530D8C" w:rsidRPr="00530D8C" w:rsidRDefault="00530D8C" w:rsidP="00530D8C">
      <w:pPr>
        <w:tabs>
          <w:tab w:val="left" w:pos="1905"/>
        </w:tabs>
        <w:rPr>
          <w:b/>
          <w:bCs/>
        </w:rPr>
      </w:pPr>
    </w:p>
    <w:sectPr w:rsidR="00530D8C" w:rsidRPr="00530D8C" w:rsidSect="00530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8C"/>
    <w:rsid w:val="00350DD4"/>
    <w:rsid w:val="00372462"/>
    <w:rsid w:val="00467242"/>
    <w:rsid w:val="00530D8C"/>
    <w:rsid w:val="0059516C"/>
    <w:rsid w:val="007D578A"/>
    <w:rsid w:val="008A3872"/>
    <w:rsid w:val="00B17836"/>
    <w:rsid w:val="00B70FE2"/>
    <w:rsid w:val="00B71212"/>
    <w:rsid w:val="00C90BD3"/>
    <w:rsid w:val="00CB2136"/>
    <w:rsid w:val="00DD01EC"/>
    <w:rsid w:val="00E57574"/>
    <w:rsid w:val="00F07775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7825"/>
  <w15:chartTrackingRefBased/>
  <w15:docId w15:val="{14076D5D-F288-4EBF-9DB8-4A3F235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53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Lefevre</dc:creator>
  <cp:keywords/>
  <dc:description/>
  <cp:lastModifiedBy>Utilisateur Windows</cp:lastModifiedBy>
  <cp:revision>2</cp:revision>
  <dcterms:created xsi:type="dcterms:W3CDTF">2021-04-14T15:11:00Z</dcterms:created>
  <dcterms:modified xsi:type="dcterms:W3CDTF">2021-04-14T15:11:00Z</dcterms:modified>
</cp:coreProperties>
</file>